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F900C8" w14:textId="77777777" w:rsidR="00105A82" w:rsidRPr="00105A82" w:rsidRDefault="00F70799">
      <w:pPr>
        <w:jc w:val="center"/>
        <w:rPr>
          <w:b/>
          <w:sz w:val="28"/>
        </w:rPr>
      </w:pPr>
      <w:r w:rsidRPr="00105A82">
        <w:rPr>
          <w:rFonts w:hint="eastAsia"/>
          <w:b/>
          <w:sz w:val="28"/>
        </w:rPr>
        <w:t>収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支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予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算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書</w:t>
      </w:r>
    </w:p>
    <w:p w14:paraId="659FC9CD" w14:textId="77777777" w:rsidR="00F70799" w:rsidRPr="00105A82" w:rsidRDefault="00105A82">
      <w:pPr>
        <w:jc w:val="center"/>
        <w:rPr>
          <w:sz w:val="22"/>
        </w:rPr>
      </w:pPr>
      <w:r w:rsidRPr="00105A82">
        <w:rPr>
          <w:rFonts w:hint="eastAsia"/>
          <w:sz w:val="22"/>
        </w:rPr>
        <w:t>（期間：令和</w:t>
      </w:r>
      <w:r w:rsidR="00FE166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FE166B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月</w:t>
      </w:r>
      <w:r w:rsidR="00FE166B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日～令和</w:t>
      </w:r>
      <w:r w:rsidR="00FE166B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年</w:t>
      </w:r>
      <w:r w:rsidR="00FE166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FE166B">
        <w:rPr>
          <w:rFonts w:hint="eastAsia"/>
          <w:sz w:val="22"/>
        </w:rPr>
        <w:t xml:space="preserve">　</w:t>
      </w:r>
      <w:r w:rsidRPr="00105A82">
        <w:rPr>
          <w:rFonts w:hint="eastAsia"/>
          <w:sz w:val="22"/>
        </w:rPr>
        <w:t>日）</w:t>
      </w:r>
    </w:p>
    <w:p w14:paraId="3E0DB2D0" w14:textId="77777777" w:rsidR="00F70799" w:rsidRPr="00FE166B" w:rsidRDefault="00F70799">
      <w:pPr>
        <w:rPr>
          <w:sz w:val="24"/>
        </w:rPr>
      </w:pPr>
    </w:p>
    <w:p w14:paraId="2E919A46" w14:textId="77777777" w:rsidR="00F70799" w:rsidRDefault="00E4798E" w:rsidP="005B7ACF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E3D4F" wp14:editId="2052D678">
                <wp:simplePos x="0" y="0"/>
                <wp:positionH relativeFrom="column">
                  <wp:posOffset>-24765</wp:posOffset>
                </wp:positionH>
                <wp:positionV relativeFrom="paragraph">
                  <wp:posOffset>363855</wp:posOffset>
                </wp:positionV>
                <wp:extent cx="4238625" cy="0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42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95pt;margin-top:28.65pt;width:33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BK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i/x+Psu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"/>
            </w:pict>
          </mc:Fallback>
        </mc:AlternateContent>
      </w:r>
      <w:r w:rsidR="0030547E" w:rsidRPr="009258DB">
        <w:rPr>
          <w:rFonts w:hint="eastAsia"/>
          <w:sz w:val="24"/>
        </w:rPr>
        <w:t>団体</w:t>
      </w:r>
      <w:r w:rsidR="00F70799" w:rsidRPr="009258DB">
        <w:rPr>
          <w:rFonts w:hint="eastAsia"/>
          <w:sz w:val="24"/>
        </w:rPr>
        <w:t>名</w:t>
      </w:r>
      <w:r w:rsidR="009258DB" w:rsidRPr="009258DB">
        <w:rPr>
          <w:rFonts w:hint="eastAsia"/>
          <w:sz w:val="24"/>
        </w:rPr>
        <w:t xml:space="preserve">　　　　　</w:t>
      </w:r>
    </w:p>
    <w:p w14:paraId="22D83890" w14:textId="00D8672E" w:rsidR="008A7B52" w:rsidRPr="009258DB" w:rsidRDefault="00E4798E" w:rsidP="005B7ACF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A7A1C" wp14:editId="382B46B6">
                <wp:simplePos x="0" y="0"/>
                <wp:positionH relativeFrom="column">
                  <wp:posOffset>-15240</wp:posOffset>
                </wp:positionH>
                <wp:positionV relativeFrom="paragraph">
                  <wp:posOffset>356870</wp:posOffset>
                </wp:positionV>
                <wp:extent cx="4238625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2F8C" id="AutoShape 3" o:spid="_x0000_s1026" type="#_x0000_t32" style="position:absolute;left:0;text-align:left;margin-left:-1.2pt;margin-top:28.1pt;width:33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AN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"/>
            </w:pict>
          </mc:Fallback>
        </mc:AlternateContent>
      </w:r>
      <w:r w:rsidR="008A7B52">
        <w:rPr>
          <w:rFonts w:hint="eastAsia"/>
          <w:sz w:val="24"/>
        </w:rPr>
        <w:t>事業名</w:t>
      </w:r>
      <w:r w:rsidR="00901EAA">
        <w:rPr>
          <w:rFonts w:hint="eastAsia"/>
          <w:sz w:val="24"/>
        </w:rPr>
        <w:t xml:space="preserve">　</w:t>
      </w:r>
      <w:r w:rsidR="00145CE4">
        <w:rPr>
          <w:rFonts w:hint="eastAsia"/>
          <w:sz w:val="24"/>
        </w:rPr>
        <w:t>ヤングケアラー交流の場づくりモデル事業</w:t>
      </w:r>
    </w:p>
    <w:p w14:paraId="5BFEAA94" w14:textId="77777777" w:rsidR="00F70799" w:rsidRDefault="00F70799">
      <w:pPr>
        <w:rPr>
          <w:sz w:val="24"/>
        </w:rPr>
      </w:pPr>
      <w:r>
        <w:rPr>
          <w:rFonts w:hint="eastAsia"/>
          <w:sz w:val="24"/>
        </w:rPr>
        <w:t>（収入の部）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475"/>
      </w:tblGrid>
      <w:tr w:rsidR="00F70799" w14:paraId="36382DC0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E2C76E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9B4BB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5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747BF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　　欄</w:t>
            </w:r>
          </w:p>
        </w:tc>
      </w:tr>
      <w:tr w:rsidR="00F70799" w14:paraId="577AF559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FDD8B" w14:textId="77777777" w:rsidR="00F70799" w:rsidRDefault="0030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122D937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F3E3E6" w14:textId="3AE7D954" w:rsidR="00F70799" w:rsidRDefault="00901E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ヤングケアラー交流の場づくりモデル</w:t>
            </w:r>
            <w:r w:rsidR="0030547E">
              <w:rPr>
                <w:rFonts w:hint="eastAsia"/>
                <w:sz w:val="22"/>
              </w:rPr>
              <w:t>事業補助金</w:t>
            </w:r>
          </w:p>
        </w:tc>
      </w:tr>
      <w:tr w:rsidR="00F70799" w14:paraId="3597A1C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3234ED8" w14:textId="77777777" w:rsidR="00F70799" w:rsidRDefault="00DA49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自己負担金</w:t>
            </w:r>
          </w:p>
        </w:tc>
        <w:tc>
          <w:tcPr>
            <w:tcW w:w="2126" w:type="dxa"/>
            <w:vAlign w:val="center"/>
          </w:tcPr>
          <w:p w14:paraId="1C948372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14:paraId="08837121" w14:textId="77777777" w:rsidR="00F70799" w:rsidRDefault="00F70799">
            <w:pPr>
              <w:rPr>
                <w:sz w:val="22"/>
              </w:rPr>
            </w:pPr>
          </w:p>
        </w:tc>
      </w:tr>
      <w:tr w:rsidR="005422F6" w14:paraId="563F4790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5254DBF" w14:textId="77777777" w:rsidR="005422F6" w:rsidRDefault="005422F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32449B0" w14:textId="77777777" w:rsidR="005422F6" w:rsidRDefault="005422F6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14:paraId="322BD2B5" w14:textId="77777777" w:rsidR="005422F6" w:rsidRDefault="005422F6">
            <w:pPr>
              <w:rPr>
                <w:sz w:val="22"/>
              </w:rPr>
            </w:pPr>
          </w:p>
        </w:tc>
      </w:tr>
      <w:tr w:rsidR="00F70799" w14:paraId="5C793C6C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4A94909" w14:textId="77777777" w:rsidR="00F70799" w:rsidRDefault="00F7079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D63C36B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74CE850" w14:textId="77777777" w:rsidR="00F70799" w:rsidRDefault="00F70799">
            <w:pPr>
              <w:rPr>
                <w:sz w:val="22"/>
              </w:rPr>
            </w:pPr>
          </w:p>
        </w:tc>
      </w:tr>
      <w:tr w:rsidR="00F70799" w14:paraId="09DD41E1" w14:textId="77777777" w:rsidTr="00DA4903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0FE2B6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79340A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E27E5" w14:textId="77777777" w:rsidR="00F70799" w:rsidRDefault="00F70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※（支出の部）合計欄の額と一致</w:t>
            </w:r>
          </w:p>
        </w:tc>
      </w:tr>
    </w:tbl>
    <w:p w14:paraId="0835055F" w14:textId="77777777" w:rsidR="00F70799" w:rsidRDefault="00F70799">
      <w:pPr>
        <w:rPr>
          <w:sz w:val="24"/>
        </w:rPr>
      </w:pPr>
    </w:p>
    <w:p w14:paraId="751BBC90" w14:textId="77777777" w:rsidR="00F70799" w:rsidRDefault="00F70799">
      <w:pPr>
        <w:rPr>
          <w:sz w:val="24"/>
        </w:rPr>
      </w:pPr>
      <w:r>
        <w:rPr>
          <w:rFonts w:hint="eastAsia"/>
          <w:sz w:val="24"/>
        </w:rPr>
        <w:t>（支出の部）　　　　　　　　　　　　　　　　　　　　　　　　　　　　　（単位：円）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528"/>
      </w:tblGrid>
      <w:tr w:rsidR="00F70799" w14:paraId="23F76F5F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DE336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2750B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10C72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途　説　明　欄</w:t>
            </w:r>
          </w:p>
        </w:tc>
      </w:tr>
      <w:tr w:rsidR="00DA4903" w14:paraId="1B41B5D3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85006" w14:textId="37CC1461" w:rsidR="00DA4903" w:rsidRDefault="00DA490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0A2DF15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4E77E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6D39E82F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2E92C9B" w14:textId="6B894DE5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60FEB1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5217919C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3C8E01DD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18D3D19" w14:textId="0D7E36FE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26DC2D3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47D7CADB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1F33E879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EEA3EA6" w14:textId="3E1057DC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722518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05EBCE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43B03B9E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56A2AFF" w14:textId="1407657F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04596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7A7A3D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4890CA55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AEC04D9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82DA9D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099472" w14:textId="77777777" w:rsidR="00DA4903" w:rsidRDefault="00DA4903">
            <w:pPr>
              <w:rPr>
                <w:sz w:val="22"/>
              </w:rPr>
            </w:pPr>
          </w:p>
        </w:tc>
      </w:tr>
      <w:tr w:rsidR="005422F6" w14:paraId="30BBCB49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5AEEE73" w14:textId="77777777" w:rsidR="005422F6" w:rsidRDefault="005422F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FEAE3B" w14:textId="77777777" w:rsidR="005422F6" w:rsidRDefault="005422F6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6F0266" w14:textId="77777777" w:rsidR="005422F6" w:rsidRDefault="005422F6">
            <w:pPr>
              <w:rPr>
                <w:sz w:val="22"/>
              </w:rPr>
            </w:pPr>
          </w:p>
        </w:tc>
      </w:tr>
      <w:tr w:rsidR="00DA4903" w14:paraId="710E14F0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F728D42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A1D95E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1CD46C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2E2E5FD9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44635FF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924663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A31A23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34B3064D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41FC4F9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D466B1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4CCD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5CBE0EF7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30589CB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841813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9C56E2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39D723C6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510508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93ABB93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3AF508" w14:textId="77777777" w:rsidR="00DA4903" w:rsidRDefault="00DA4903">
            <w:pPr>
              <w:rPr>
                <w:sz w:val="22"/>
              </w:rPr>
            </w:pPr>
          </w:p>
        </w:tc>
      </w:tr>
      <w:tr w:rsidR="00F70799" w14:paraId="7B85B71D" w14:textId="77777777" w:rsidTr="00DA4903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84440A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2F6B2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ED3F3" w14:textId="77777777" w:rsidR="00F70799" w:rsidRDefault="00DA4903" w:rsidP="00DA49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※（収入の部）合計欄の額と一致</w:t>
            </w:r>
          </w:p>
        </w:tc>
      </w:tr>
    </w:tbl>
    <w:p w14:paraId="53CEC952" w14:textId="77777777" w:rsidR="00F70799" w:rsidRDefault="00F70799" w:rsidP="008E23CE">
      <w:pPr>
        <w:rPr>
          <w:sz w:val="24"/>
        </w:rPr>
      </w:pPr>
    </w:p>
    <w:sectPr w:rsidR="00F70799" w:rsidSect="00DA4903">
      <w:pgSz w:w="11906" w:h="16838"/>
      <w:pgMar w:top="1418" w:right="1134" w:bottom="510" w:left="1134" w:header="709" w:footer="709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BDCF" w14:textId="77777777" w:rsidR="0010431A" w:rsidRDefault="0010431A" w:rsidP="00197389">
      <w:r>
        <w:separator/>
      </w:r>
    </w:p>
  </w:endnote>
  <w:endnote w:type="continuationSeparator" w:id="0">
    <w:p w14:paraId="0DC81FF6" w14:textId="77777777" w:rsidR="0010431A" w:rsidRDefault="0010431A" w:rsidP="0019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72FB" w14:textId="77777777" w:rsidR="0010431A" w:rsidRDefault="0010431A" w:rsidP="00197389">
      <w:r>
        <w:separator/>
      </w:r>
    </w:p>
  </w:footnote>
  <w:footnote w:type="continuationSeparator" w:id="0">
    <w:p w14:paraId="6F3BFABF" w14:textId="77777777" w:rsidR="0010431A" w:rsidRDefault="0010431A" w:rsidP="0019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4CD4"/>
    <w:rsid w:val="000D4150"/>
    <w:rsid w:val="000E7617"/>
    <w:rsid w:val="0010431A"/>
    <w:rsid w:val="00105A82"/>
    <w:rsid w:val="00145CE4"/>
    <w:rsid w:val="00172A27"/>
    <w:rsid w:val="00197389"/>
    <w:rsid w:val="002D7CF4"/>
    <w:rsid w:val="0030547E"/>
    <w:rsid w:val="004B3B6F"/>
    <w:rsid w:val="004D0C91"/>
    <w:rsid w:val="004E2402"/>
    <w:rsid w:val="005422F6"/>
    <w:rsid w:val="00581454"/>
    <w:rsid w:val="005B7ACF"/>
    <w:rsid w:val="005D20B6"/>
    <w:rsid w:val="00604208"/>
    <w:rsid w:val="00614E40"/>
    <w:rsid w:val="0087335D"/>
    <w:rsid w:val="008751D6"/>
    <w:rsid w:val="008A7B52"/>
    <w:rsid w:val="008D7B71"/>
    <w:rsid w:val="008E23CE"/>
    <w:rsid w:val="00901EAA"/>
    <w:rsid w:val="009258DB"/>
    <w:rsid w:val="00A13802"/>
    <w:rsid w:val="00A925B3"/>
    <w:rsid w:val="00B1401B"/>
    <w:rsid w:val="00B85FCD"/>
    <w:rsid w:val="00BF1F9D"/>
    <w:rsid w:val="00C85A76"/>
    <w:rsid w:val="00D33E21"/>
    <w:rsid w:val="00D43AF7"/>
    <w:rsid w:val="00DA4903"/>
    <w:rsid w:val="00DD0DE9"/>
    <w:rsid w:val="00E13B6B"/>
    <w:rsid w:val="00E32438"/>
    <w:rsid w:val="00E4798E"/>
    <w:rsid w:val="00EF647D"/>
    <w:rsid w:val="00F25BE6"/>
    <w:rsid w:val="00F70799"/>
    <w:rsid w:val="00FA3F77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0D77ED"/>
  <w15:chartTrackingRefBased/>
  <w15:docId w15:val="{A04083FD-3E3D-49EB-A1F1-E6B017C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1"/>
  </w:style>
  <w:style w:type="character" w:customStyle="1" w:styleId="a4">
    <w:name w:val="フッター (文字)"/>
    <w:basedOn w:val="a0"/>
    <w:link w:val="10"/>
  </w:style>
  <w:style w:type="character" w:customStyle="1" w:styleId="a5">
    <w:name w:val="結語 (文字)"/>
    <w:link w:val="11"/>
    <w:rPr>
      <w:sz w:val="24"/>
    </w:rPr>
  </w:style>
  <w:style w:type="character" w:customStyle="1" w:styleId="a6">
    <w:name w:val="吹き出し (文字)"/>
    <w:link w:val="12"/>
    <w:rPr>
      <w:rFonts w:ascii="Arial" w:eastAsia="ＭＳ ゴシック" w:hAnsi="Arial"/>
      <w:sz w:val="18"/>
    </w:rPr>
  </w:style>
  <w:style w:type="character" w:customStyle="1" w:styleId="a7">
    <w:name w:val="記 (文字)"/>
    <w:link w:val="13"/>
    <w:rPr>
      <w:sz w:val="24"/>
    </w:rPr>
  </w:style>
  <w:style w:type="paragraph" w:customStyle="1" w:styleId="1">
    <w:name w:val="ヘッダー1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link w:val="a6"/>
    <w:rPr>
      <w:rFonts w:ascii="Arial" w:eastAsia="ＭＳ ゴシック" w:hAnsi="Arial"/>
      <w:sz w:val="18"/>
    </w:rPr>
  </w:style>
  <w:style w:type="paragraph" w:customStyle="1" w:styleId="11">
    <w:name w:val="結語1"/>
    <w:basedOn w:val="a"/>
    <w:link w:val="a5"/>
    <w:pPr>
      <w:jc w:val="right"/>
    </w:pPr>
    <w:rPr>
      <w:sz w:val="24"/>
    </w:rPr>
  </w:style>
  <w:style w:type="paragraph" w:customStyle="1" w:styleId="10">
    <w:name w:val="フッター1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13">
    <w:name w:val="記1"/>
    <w:basedOn w:val="a"/>
    <w:next w:val="a"/>
    <w:link w:val="a7"/>
    <w:pPr>
      <w:jc w:val="center"/>
    </w:pPr>
    <w:rPr>
      <w:sz w:val="24"/>
    </w:rPr>
  </w:style>
  <w:style w:type="paragraph" w:styleId="a8">
    <w:name w:val="header"/>
    <w:basedOn w:val="a"/>
    <w:link w:val="14"/>
    <w:uiPriority w:val="99"/>
    <w:unhideWhenUsed/>
    <w:rsid w:val="0019738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8"/>
    <w:uiPriority w:val="99"/>
    <w:rsid w:val="00197389"/>
    <w:rPr>
      <w:rFonts w:ascii="Century" w:eastAsia="ＭＳ 明朝" w:hAnsi="Century"/>
      <w:kern w:val="2"/>
      <w:sz w:val="21"/>
    </w:rPr>
  </w:style>
  <w:style w:type="paragraph" w:styleId="a9">
    <w:name w:val="footer"/>
    <w:basedOn w:val="a"/>
    <w:link w:val="15"/>
    <w:uiPriority w:val="99"/>
    <w:unhideWhenUsed/>
    <w:rsid w:val="0019738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9"/>
    <w:uiPriority w:val="99"/>
    <w:rsid w:val="00197389"/>
    <w:rPr>
      <w:rFonts w:ascii="Century" w:eastAsia="ＭＳ 明朝" w:hAnsi="Century"/>
      <w:kern w:val="2"/>
      <w:sz w:val="21"/>
    </w:rPr>
  </w:style>
  <w:style w:type="paragraph" w:styleId="aa">
    <w:name w:val="Balloon Text"/>
    <w:basedOn w:val="a"/>
    <w:link w:val="16"/>
    <w:uiPriority w:val="99"/>
    <w:semiHidden/>
    <w:unhideWhenUsed/>
    <w:rsid w:val="0087335D"/>
    <w:rPr>
      <w:rFonts w:ascii="Arial" w:eastAsia="ＭＳ ゴシック" w:hAnsi="Arial"/>
      <w:sz w:val="18"/>
      <w:szCs w:val="18"/>
    </w:rPr>
  </w:style>
  <w:style w:type="character" w:customStyle="1" w:styleId="16">
    <w:name w:val="吹き出し (文字)1"/>
    <w:link w:val="aa"/>
    <w:uiPriority w:val="99"/>
    <w:semiHidden/>
    <w:rsid w:val="008733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尾崎　智右</dc:creator>
  <cp:keywords/>
  <dc:description/>
  <cp:lastModifiedBy>伊澤 好美</cp:lastModifiedBy>
  <cp:revision>5</cp:revision>
  <cp:lastPrinted>2022-06-15T00:41:00Z</cp:lastPrinted>
  <dcterms:created xsi:type="dcterms:W3CDTF">2022-06-30T04:21:00Z</dcterms:created>
  <dcterms:modified xsi:type="dcterms:W3CDTF">2024-04-18T09:46:00Z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